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9F5" w:rsidRPr="00AB79F5" w:rsidRDefault="00AB79F5" w:rsidP="00AB79F5">
      <w:pPr>
        <w:spacing w:before="100" w:beforeAutospacing="1" w:after="240" w:line="301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79F5">
        <w:rPr>
          <w:rFonts w:ascii="Times New Roman" w:hAnsi="Times New Roman" w:cs="Times New Roman"/>
          <w:b/>
          <w:sz w:val="28"/>
          <w:szCs w:val="28"/>
        </w:rPr>
        <w:t>Информация о реализуемых о формах обучения, нормативных сроках обучения, сроке действия государственной аккредитации образовательной программы</w:t>
      </w:r>
    </w:p>
    <w:p w:rsidR="00AB79F5" w:rsidRDefault="00AB79F5" w:rsidP="001462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 функционирует на основании Устава,  утверждённого Постановлением Руководителя Исполнительного комитета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Елабужского муниципального района 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201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года, лицензии на образовательную деят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ельность: регистрационный № 7178 от 15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сентября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года, выданной Министерством образования и науки Республики Татарстан бессрочно на право ведения образовательной деятельности по образовательным программам начального общего образования, основного общего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образования, среднего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образования; свидетельства о государственной 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аккредитации: регистрационный №2901  от 30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201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выданной Министерством образования и науки Республики Татарстан на срок до 2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>9.03.2027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реализованы  уровни образования: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Начальное общее образование;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общее образование</w:t>
      </w:r>
      <w:r w:rsidR="000560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Среднее общее образование.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реализуется очная форма обучения.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Нормативный срок освоения уровней</w:t>
      </w:r>
      <w:r w:rsidR="001462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(ступеней) образования: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Начальное общее образование-4 года;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общее образование-5 лет;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Среднее общее образование-2 года.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 (обучение) осущест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вляется на русском 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Численность обучающихся по реализуемым образовательным программам: 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Начальная школа 1 – 4 классы 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297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(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классов);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школа 5 – 9  классы 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325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(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классов);</w:t>
      </w:r>
    </w:p>
    <w:p w:rsidR="00AB79F5" w:rsidRPr="00AB79F5" w:rsidRDefault="00AB79F5" w:rsidP="00AB79F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школа 10 – 11 классы 4</w:t>
      </w:r>
      <w:r w:rsidR="00C7532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058F"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(2 класса).</w:t>
      </w:r>
    </w:p>
    <w:p w:rsidR="00AB79F5" w:rsidRPr="00AB79F5" w:rsidRDefault="00AB79F5" w:rsidP="00AB79F5">
      <w:pPr>
        <w:spacing w:before="100" w:beforeAutospacing="1" w:after="240" w:line="301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9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C7275" w:rsidRDefault="004C7275"/>
    <w:sectPr w:rsidR="004C7275" w:rsidSect="004C7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B79F5"/>
    <w:rsid w:val="0005605A"/>
    <w:rsid w:val="0014626C"/>
    <w:rsid w:val="002A058F"/>
    <w:rsid w:val="002B0C5A"/>
    <w:rsid w:val="004C7275"/>
    <w:rsid w:val="00957873"/>
    <w:rsid w:val="00A767F1"/>
    <w:rsid w:val="00AB79F5"/>
    <w:rsid w:val="00C7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2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3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66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6599">
                      <w:marLeft w:val="4119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174756">
                          <w:marLeft w:val="0"/>
                          <w:marRight w:val="0"/>
                          <w:marTop w:val="0"/>
                          <w:marBottom w:val="21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91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1232</Characters>
  <Application>Microsoft Office Word</Application>
  <DocSecurity>0</DocSecurity>
  <Lines>10</Lines>
  <Paragraphs>2</Paragraphs>
  <ScaleCrop>false</ScaleCrop>
  <Company>Microsoft</Company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Teach</cp:lastModifiedBy>
  <cp:revision>4</cp:revision>
  <dcterms:created xsi:type="dcterms:W3CDTF">2017-10-28T05:41:00Z</dcterms:created>
  <dcterms:modified xsi:type="dcterms:W3CDTF">2017-10-28T05:45:00Z</dcterms:modified>
</cp:coreProperties>
</file>